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3CC04" w14:textId="77777777" w:rsidR="00090963" w:rsidRDefault="00090963" w:rsidP="00090963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Obchodní akademie, Chrudim, Tyršovo náměstí 250   </w:t>
      </w:r>
    </w:p>
    <w:p w14:paraId="1B56BB0E" w14:textId="77777777" w:rsidR="00090963" w:rsidRDefault="00090963" w:rsidP="00090963">
      <w:pPr>
        <w:outlineLvl w:val="0"/>
        <w:rPr>
          <w:rFonts w:ascii="Arial" w:hAnsi="Arial" w:cs="Arial"/>
        </w:rPr>
      </w:pPr>
    </w:p>
    <w:p w14:paraId="6952B677" w14:textId="3314D6A5" w:rsidR="00090963" w:rsidRDefault="00A50565" w:rsidP="00090963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Školní rok: 20</w:t>
      </w:r>
      <w:r w:rsidR="003058F5">
        <w:rPr>
          <w:rFonts w:ascii="Arial" w:hAnsi="Arial" w:cs="Arial"/>
        </w:rPr>
        <w:t>2</w:t>
      </w:r>
      <w:r w:rsidR="00EE2B08">
        <w:rPr>
          <w:rFonts w:ascii="Arial" w:hAnsi="Arial" w:cs="Arial"/>
        </w:rPr>
        <w:t>5</w:t>
      </w:r>
      <w:r w:rsidR="00090963">
        <w:rPr>
          <w:rFonts w:ascii="Arial" w:hAnsi="Arial" w:cs="Arial"/>
        </w:rPr>
        <w:t>/20</w:t>
      </w:r>
      <w:r>
        <w:rPr>
          <w:rFonts w:ascii="Arial" w:hAnsi="Arial" w:cs="Arial"/>
        </w:rPr>
        <w:t>2</w:t>
      </w:r>
      <w:r w:rsidR="00EE2B08">
        <w:rPr>
          <w:rFonts w:ascii="Arial" w:hAnsi="Arial" w:cs="Arial"/>
        </w:rPr>
        <w:t>6</w:t>
      </w:r>
      <w:r w:rsidR="00090963">
        <w:rPr>
          <w:rFonts w:ascii="Arial" w:hAnsi="Arial" w:cs="Arial"/>
        </w:rPr>
        <w:tab/>
      </w:r>
      <w:r w:rsidR="00090963">
        <w:rPr>
          <w:rFonts w:ascii="Arial" w:hAnsi="Arial" w:cs="Arial"/>
        </w:rPr>
        <w:tab/>
      </w:r>
      <w:r w:rsidR="00090963">
        <w:rPr>
          <w:rFonts w:ascii="Arial" w:hAnsi="Arial" w:cs="Arial"/>
        </w:rPr>
        <w:tab/>
      </w:r>
      <w:r w:rsidR="00090963">
        <w:rPr>
          <w:rFonts w:ascii="Arial" w:hAnsi="Arial" w:cs="Arial"/>
        </w:rPr>
        <w:tab/>
      </w:r>
      <w:r w:rsidR="00090963">
        <w:rPr>
          <w:rFonts w:ascii="Arial" w:hAnsi="Arial" w:cs="Arial"/>
        </w:rPr>
        <w:tab/>
      </w:r>
      <w:r w:rsidR="00090963">
        <w:rPr>
          <w:rFonts w:ascii="Arial" w:hAnsi="Arial" w:cs="Arial"/>
        </w:rPr>
        <w:tab/>
      </w:r>
      <w:r w:rsidR="00090963">
        <w:rPr>
          <w:rFonts w:ascii="Arial" w:hAnsi="Arial" w:cs="Arial"/>
        </w:rPr>
        <w:tab/>
      </w:r>
      <w:r w:rsidR="00090963">
        <w:rPr>
          <w:rFonts w:ascii="Arial" w:hAnsi="Arial" w:cs="Arial"/>
        </w:rPr>
        <w:tab/>
      </w:r>
    </w:p>
    <w:p w14:paraId="252EDDC8" w14:textId="77777777" w:rsidR="00090963" w:rsidRDefault="00090963" w:rsidP="00090963">
      <w:pPr>
        <w:rPr>
          <w:rFonts w:ascii="Arial" w:hAnsi="Arial" w:cs="Arial"/>
        </w:rPr>
      </w:pPr>
    </w:p>
    <w:p w14:paraId="11FF0060" w14:textId="77777777" w:rsidR="00090963" w:rsidRDefault="00090963" w:rsidP="00090963">
      <w:pPr>
        <w:rPr>
          <w:rFonts w:ascii="Arial" w:hAnsi="Arial" w:cs="Arial"/>
        </w:rPr>
      </w:pPr>
    </w:p>
    <w:p w14:paraId="7EBE179F" w14:textId="77777777" w:rsidR="00090963" w:rsidRDefault="00090963" w:rsidP="00090963">
      <w:pPr>
        <w:rPr>
          <w:rFonts w:ascii="Arial" w:hAnsi="Arial" w:cs="Arial"/>
        </w:rPr>
      </w:pPr>
    </w:p>
    <w:p w14:paraId="5D9D2A2B" w14:textId="77777777" w:rsidR="00090963" w:rsidRDefault="00090963" w:rsidP="00090963">
      <w:pPr>
        <w:spacing w:after="120"/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Maturitní témata z matematiky</w:t>
      </w:r>
    </w:p>
    <w:p w14:paraId="716793C0" w14:textId="77777777" w:rsidR="00090963" w:rsidRDefault="00090963" w:rsidP="00090963">
      <w:pPr>
        <w:pStyle w:val="Odstavecseseznamem"/>
        <w:spacing w:after="120" w:line="240" w:lineRule="auto"/>
        <w:ind w:left="62"/>
        <w:jc w:val="both"/>
        <w:rPr>
          <w:rFonts w:ascii="Arial" w:hAnsi="Arial" w:cs="Arial"/>
          <w:sz w:val="24"/>
          <w:szCs w:val="24"/>
        </w:rPr>
      </w:pPr>
    </w:p>
    <w:p w14:paraId="2D9C2EAD" w14:textId="77777777" w:rsidR="00090963" w:rsidRPr="00120D56" w:rsidRDefault="00090963" w:rsidP="00090963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120D56">
        <w:rPr>
          <w:rFonts w:ascii="Arial" w:hAnsi="Arial" w:cs="Arial"/>
        </w:rPr>
        <w:t>Číselné obory, operace s množinami</w:t>
      </w:r>
    </w:p>
    <w:p w14:paraId="5BB77B7D" w14:textId="77777777" w:rsidR="00090963" w:rsidRPr="00120D56" w:rsidRDefault="00090963" w:rsidP="00090963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120D56">
        <w:rPr>
          <w:rFonts w:ascii="Arial" w:hAnsi="Arial" w:cs="Arial"/>
        </w:rPr>
        <w:t>Výrazy</w:t>
      </w:r>
    </w:p>
    <w:p w14:paraId="29093FAE" w14:textId="77777777" w:rsidR="00090963" w:rsidRPr="00120D56" w:rsidRDefault="00090963" w:rsidP="00090963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120D56">
        <w:rPr>
          <w:rFonts w:ascii="Arial" w:hAnsi="Arial" w:cs="Arial"/>
        </w:rPr>
        <w:t>Mocniny a odmocniny, rovnice s odmocninami</w:t>
      </w:r>
    </w:p>
    <w:p w14:paraId="62DCC4CF" w14:textId="77777777" w:rsidR="00090963" w:rsidRPr="00120D56" w:rsidRDefault="00090963" w:rsidP="00090963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120D56">
        <w:rPr>
          <w:rFonts w:ascii="Arial" w:hAnsi="Arial" w:cs="Arial"/>
        </w:rPr>
        <w:t>Soustavy rovnic a nerovnic</w:t>
      </w:r>
    </w:p>
    <w:p w14:paraId="4A7727CB" w14:textId="77777777" w:rsidR="00090963" w:rsidRPr="00120D56" w:rsidRDefault="00090963" w:rsidP="00090963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120D56">
        <w:rPr>
          <w:rFonts w:ascii="Arial" w:hAnsi="Arial" w:cs="Arial"/>
        </w:rPr>
        <w:t>Funkce, vlastnosti funkcí</w:t>
      </w:r>
    </w:p>
    <w:p w14:paraId="583E747B" w14:textId="77777777" w:rsidR="00090963" w:rsidRPr="00120D56" w:rsidRDefault="00090963" w:rsidP="00090963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120D56">
        <w:rPr>
          <w:rFonts w:ascii="Arial" w:hAnsi="Arial" w:cs="Arial"/>
        </w:rPr>
        <w:t>Lineární funkce, lineární rovnice, lineární nerovnice</w:t>
      </w:r>
    </w:p>
    <w:p w14:paraId="6F077570" w14:textId="77777777" w:rsidR="00090963" w:rsidRPr="00120D56" w:rsidRDefault="00090963" w:rsidP="00090963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120D56">
        <w:rPr>
          <w:rFonts w:ascii="Arial" w:hAnsi="Arial" w:cs="Arial"/>
        </w:rPr>
        <w:t>Kvadratická funkce, kvadratické rovnice a nerovnice</w:t>
      </w:r>
    </w:p>
    <w:p w14:paraId="0C3132F7" w14:textId="77777777" w:rsidR="00090963" w:rsidRPr="00120D56" w:rsidRDefault="00090963" w:rsidP="00090963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120D56">
        <w:rPr>
          <w:rFonts w:ascii="Arial" w:hAnsi="Arial" w:cs="Arial"/>
        </w:rPr>
        <w:t>Funkce s absolutní hodnotou, rovnice a nerovnice s absolutní hodnotou</w:t>
      </w:r>
    </w:p>
    <w:p w14:paraId="567CE926" w14:textId="77777777" w:rsidR="00090963" w:rsidRPr="00120D56" w:rsidRDefault="00090963" w:rsidP="00090963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120D56">
        <w:rPr>
          <w:rFonts w:ascii="Arial" w:hAnsi="Arial" w:cs="Arial"/>
        </w:rPr>
        <w:t>Lineárně lomená funkce, rovnice a nerovnice s neznámou ve jmenovateli</w:t>
      </w:r>
    </w:p>
    <w:p w14:paraId="11093238" w14:textId="77777777" w:rsidR="00090963" w:rsidRPr="00120D56" w:rsidRDefault="00090963" w:rsidP="00090963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120D56">
        <w:rPr>
          <w:rFonts w:ascii="Arial" w:hAnsi="Arial" w:cs="Arial"/>
        </w:rPr>
        <w:t>Exponenciální funkce, exponenciální rovnice</w:t>
      </w:r>
    </w:p>
    <w:p w14:paraId="28D858E6" w14:textId="77777777" w:rsidR="00090963" w:rsidRPr="00120D56" w:rsidRDefault="00090963" w:rsidP="00090963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120D56">
        <w:rPr>
          <w:rFonts w:ascii="Arial" w:hAnsi="Arial" w:cs="Arial"/>
        </w:rPr>
        <w:t>Logaritmická funkce</w:t>
      </w:r>
      <w:r>
        <w:rPr>
          <w:rFonts w:ascii="Arial" w:hAnsi="Arial" w:cs="Arial"/>
        </w:rPr>
        <w:t>,</w:t>
      </w:r>
      <w:r w:rsidRPr="00120D56">
        <w:rPr>
          <w:rFonts w:ascii="Arial" w:hAnsi="Arial" w:cs="Arial"/>
        </w:rPr>
        <w:t xml:space="preserve"> logaritmická rovnice, vlastnosti logaritmů</w:t>
      </w:r>
    </w:p>
    <w:p w14:paraId="0ED73F22" w14:textId="4FA6B9E9" w:rsidR="00090963" w:rsidRPr="00120D56" w:rsidRDefault="00090963" w:rsidP="00090963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120D56">
        <w:rPr>
          <w:rFonts w:ascii="Arial" w:hAnsi="Arial" w:cs="Arial"/>
        </w:rPr>
        <w:t xml:space="preserve">Goniometrické funkce a základní goniometrické </w:t>
      </w:r>
      <w:r w:rsidR="00F96A16">
        <w:rPr>
          <w:rFonts w:ascii="Arial" w:hAnsi="Arial" w:cs="Arial"/>
        </w:rPr>
        <w:t>r</w:t>
      </w:r>
      <w:r w:rsidRPr="00120D56">
        <w:rPr>
          <w:rFonts w:ascii="Arial" w:hAnsi="Arial" w:cs="Arial"/>
        </w:rPr>
        <w:t>ovnice</w:t>
      </w:r>
    </w:p>
    <w:p w14:paraId="729DAB14" w14:textId="77777777" w:rsidR="00090963" w:rsidRPr="00120D56" w:rsidRDefault="00090963" w:rsidP="00090963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120D56">
        <w:rPr>
          <w:rFonts w:ascii="Arial" w:hAnsi="Arial" w:cs="Arial"/>
        </w:rPr>
        <w:t>Řešení pravoúhlého a obecného trojúhelníku</w:t>
      </w:r>
    </w:p>
    <w:p w14:paraId="25B91328" w14:textId="77777777" w:rsidR="00090963" w:rsidRPr="00120D56" w:rsidRDefault="00090963" w:rsidP="00090963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120D56">
        <w:rPr>
          <w:rFonts w:ascii="Arial" w:hAnsi="Arial" w:cs="Arial"/>
        </w:rPr>
        <w:t>Aritmetická posloupnost</w:t>
      </w:r>
    </w:p>
    <w:p w14:paraId="4820A6CB" w14:textId="77777777" w:rsidR="00090963" w:rsidRPr="00120D56" w:rsidRDefault="00090963" w:rsidP="00090963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120D56">
        <w:rPr>
          <w:rFonts w:ascii="Arial" w:hAnsi="Arial" w:cs="Arial"/>
        </w:rPr>
        <w:t>Geometrická posloupnost</w:t>
      </w:r>
    </w:p>
    <w:p w14:paraId="27AB9B9B" w14:textId="77777777" w:rsidR="00090963" w:rsidRPr="00120D56" w:rsidRDefault="00090963" w:rsidP="00090963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120D56">
        <w:rPr>
          <w:rFonts w:ascii="Arial" w:hAnsi="Arial" w:cs="Arial"/>
        </w:rPr>
        <w:t>Vektory, operace s vektory</w:t>
      </w:r>
    </w:p>
    <w:p w14:paraId="7D7D4553" w14:textId="77777777" w:rsidR="00090963" w:rsidRPr="00120D56" w:rsidRDefault="00090963" w:rsidP="00090963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120D56">
        <w:rPr>
          <w:rFonts w:ascii="Arial" w:hAnsi="Arial" w:cs="Arial"/>
        </w:rPr>
        <w:t>Analytická geometrie lineárních útvarů</w:t>
      </w:r>
    </w:p>
    <w:p w14:paraId="49D96DF3" w14:textId="77777777" w:rsidR="00090963" w:rsidRPr="00120D56" w:rsidRDefault="00090963" w:rsidP="00090963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120D56">
        <w:rPr>
          <w:rFonts w:ascii="Arial" w:hAnsi="Arial" w:cs="Arial"/>
        </w:rPr>
        <w:t>Objemy a povrchy těles</w:t>
      </w:r>
    </w:p>
    <w:p w14:paraId="355BD33A" w14:textId="77777777" w:rsidR="00090963" w:rsidRPr="00120D56" w:rsidRDefault="00090963" w:rsidP="00090963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120D56">
        <w:rPr>
          <w:rFonts w:ascii="Arial" w:hAnsi="Arial" w:cs="Arial"/>
        </w:rPr>
        <w:t>Kombinatorika</w:t>
      </w:r>
    </w:p>
    <w:p w14:paraId="1EC32AA5" w14:textId="77777777" w:rsidR="00090963" w:rsidRDefault="00090963" w:rsidP="00090963">
      <w:pPr>
        <w:numPr>
          <w:ilvl w:val="0"/>
          <w:numId w:val="1"/>
        </w:numPr>
        <w:spacing w:before="120" w:after="120"/>
      </w:pPr>
      <w:r w:rsidRPr="00120D56">
        <w:rPr>
          <w:rFonts w:ascii="Arial" w:hAnsi="Arial" w:cs="Arial"/>
        </w:rPr>
        <w:t>Pravděpodobnost</w:t>
      </w:r>
    </w:p>
    <w:p w14:paraId="4047B5DC" w14:textId="77777777" w:rsidR="00090963" w:rsidRDefault="00090963" w:rsidP="00090963">
      <w:pPr>
        <w:spacing w:before="120" w:after="120"/>
      </w:pPr>
    </w:p>
    <w:p w14:paraId="1A18A26C" w14:textId="77777777" w:rsidR="00090963" w:rsidRDefault="00090963" w:rsidP="00090963"/>
    <w:p w14:paraId="3E1BD97C" w14:textId="77777777" w:rsidR="00090963" w:rsidRDefault="00090963" w:rsidP="00090963"/>
    <w:p w14:paraId="4D733221" w14:textId="77777777" w:rsidR="00090963" w:rsidRDefault="00090963" w:rsidP="00090963">
      <w:bookmarkStart w:id="0" w:name="_GoBack"/>
      <w:bookmarkEnd w:id="0"/>
    </w:p>
    <w:p w14:paraId="5756EBC9" w14:textId="77777777" w:rsidR="00090963" w:rsidRDefault="00090963" w:rsidP="00090963"/>
    <w:p w14:paraId="3CA06905" w14:textId="77777777" w:rsidR="00090963" w:rsidRDefault="00090963" w:rsidP="00090963"/>
    <w:p w14:paraId="70E9A6FA" w14:textId="77777777" w:rsidR="00090963" w:rsidRDefault="00090963" w:rsidP="00090963"/>
    <w:p w14:paraId="4EB7AD92" w14:textId="77777777" w:rsidR="00090963" w:rsidRDefault="00090963" w:rsidP="00090963"/>
    <w:p w14:paraId="778A917A" w14:textId="77777777" w:rsidR="00090963" w:rsidRDefault="00090963" w:rsidP="00090963"/>
    <w:p w14:paraId="19FBF48D" w14:textId="0DDFF250" w:rsidR="00090963" w:rsidRDefault="00EE2B08" w:rsidP="00090963">
      <w:r>
        <w:rPr>
          <w:rFonts w:ascii="Arial" w:hAnsi="Arial" w:cs="Arial"/>
        </w:rPr>
        <w:t>29. 9. 2025</w:t>
      </w:r>
    </w:p>
    <w:p w14:paraId="71E1892E" w14:textId="77777777" w:rsidR="00090963" w:rsidRDefault="00090963" w:rsidP="00090963"/>
    <w:p w14:paraId="7458A03F" w14:textId="4660065E" w:rsidR="00090963" w:rsidRPr="00120D56" w:rsidRDefault="00090963" w:rsidP="00090963">
      <w:pPr>
        <w:rPr>
          <w:rFonts w:ascii="Arial" w:hAnsi="Arial" w:cs="Arial"/>
        </w:rPr>
      </w:pPr>
      <w:r w:rsidRPr="00120D56">
        <w:rPr>
          <w:rFonts w:ascii="Arial" w:hAnsi="Arial" w:cs="Arial"/>
        </w:rPr>
        <w:t>Vypracovala: Mgr.</w:t>
      </w:r>
      <w:r>
        <w:rPr>
          <w:rFonts w:ascii="Arial" w:hAnsi="Arial" w:cs="Arial"/>
        </w:rPr>
        <w:t xml:space="preserve"> </w:t>
      </w:r>
      <w:r w:rsidR="005D7EEF">
        <w:rPr>
          <w:rFonts w:ascii="Arial" w:hAnsi="Arial" w:cs="Arial"/>
        </w:rPr>
        <w:t>Jana Musilová</w:t>
      </w:r>
    </w:p>
    <w:sectPr w:rsidR="00090963" w:rsidRPr="00120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C0E0E"/>
    <w:multiLevelType w:val="hybridMultilevel"/>
    <w:tmpl w:val="017075C6"/>
    <w:lvl w:ilvl="0" w:tplc="F5A0943A">
      <w:start w:val="1"/>
      <w:numFmt w:val="decimal"/>
      <w:lvlText w:val="%1."/>
      <w:lvlJc w:val="left"/>
      <w:pPr>
        <w:ind w:left="420" w:hanging="360"/>
      </w:pPr>
    </w:lvl>
    <w:lvl w:ilvl="1" w:tplc="04050019">
      <w:start w:val="1"/>
      <w:numFmt w:val="lowerLetter"/>
      <w:lvlText w:val="%2."/>
      <w:lvlJc w:val="left"/>
      <w:pPr>
        <w:ind w:left="1140" w:hanging="360"/>
      </w:pPr>
    </w:lvl>
    <w:lvl w:ilvl="2" w:tplc="0405001B">
      <w:start w:val="1"/>
      <w:numFmt w:val="lowerRoman"/>
      <w:lvlText w:val="%3."/>
      <w:lvlJc w:val="right"/>
      <w:pPr>
        <w:ind w:left="1860" w:hanging="180"/>
      </w:pPr>
    </w:lvl>
    <w:lvl w:ilvl="3" w:tplc="0405000F">
      <w:start w:val="1"/>
      <w:numFmt w:val="decimal"/>
      <w:lvlText w:val="%4."/>
      <w:lvlJc w:val="left"/>
      <w:pPr>
        <w:ind w:left="2580" w:hanging="360"/>
      </w:pPr>
    </w:lvl>
    <w:lvl w:ilvl="4" w:tplc="04050019">
      <w:start w:val="1"/>
      <w:numFmt w:val="lowerLetter"/>
      <w:lvlText w:val="%5."/>
      <w:lvlJc w:val="left"/>
      <w:pPr>
        <w:ind w:left="3300" w:hanging="360"/>
      </w:pPr>
    </w:lvl>
    <w:lvl w:ilvl="5" w:tplc="0405001B">
      <w:start w:val="1"/>
      <w:numFmt w:val="lowerRoman"/>
      <w:lvlText w:val="%6."/>
      <w:lvlJc w:val="right"/>
      <w:pPr>
        <w:ind w:left="4020" w:hanging="180"/>
      </w:pPr>
    </w:lvl>
    <w:lvl w:ilvl="6" w:tplc="0405000F">
      <w:start w:val="1"/>
      <w:numFmt w:val="decimal"/>
      <w:lvlText w:val="%7."/>
      <w:lvlJc w:val="left"/>
      <w:pPr>
        <w:ind w:left="4740" w:hanging="360"/>
      </w:pPr>
    </w:lvl>
    <w:lvl w:ilvl="7" w:tplc="04050019">
      <w:start w:val="1"/>
      <w:numFmt w:val="lowerLetter"/>
      <w:lvlText w:val="%8."/>
      <w:lvlJc w:val="left"/>
      <w:pPr>
        <w:ind w:left="5460" w:hanging="360"/>
      </w:pPr>
    </w:lvl>
    <w:lvl w:ilvl="8" w:tplc="0405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77"/>
    <w:rsid w:val="00090963"/>
    <w:rsid w:val="003058F5"/>
    <w:rsid w:val="00344577"/>
    <w:rsid w:val="005D7EEF"/>
    <w:rsid w:val="00681E53"/>
    <w:rsid w:val="009B1C14"/>
    <w:rsid w:val="00A50565"/>
    <w:rsid w:val="00A77B10"/>
    <w:rsid w:val="00CC4002"/>
    <w:rsid w:val="00E74BAE"/>
    <w:rsid w:val="00EE2B08"/>
    <w:rsid w:val="00F9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1B85"/>
  <w15:docId w15:val="{566C0E20-A88C-4E5F-AF64-02D914BD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0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9096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bakalari</dc:creator>
  <cp:lastModifiedBy>bakalari</cp:lastModifiedBy>
  <cp:revision>2</cp:revision>
  <dcterms:created xsi:type="dcterms:W3CDTF">2025-08-28T11:54:00Z</dcterms:created>
  <dcterms:modified xsi:type="dcterms:W3CDTF">2025-08-28T11:54:00Z</dcterms:modified>
</cp:coreProperties>
</file>